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C1F" w:rsidRPr="00D07C1F" w:rsidRDefault="00D07C1F" w:rsidP="00D07C1F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212529"/>
          <w:sz w:val="24"/>
          <w:szCs w:val="24"/>
          <w:lang w:val="en-US" w:eastAsia="ru-RU"/>
        </w:rPr>
      </w:pPr>
      <w:proofErr w:type="spellStart"/>
      <w:r>
        <w:rPr>
          <w:rFonts w:ascii="Segoe UI" w:eastAsia="Times New Roman" w:hAnsi="Segoe UI" w:cs="Segoe UI"/>
          <w:color w:val="212529"/>
          <w:sz w:val="24"/>
          <w:szCs w:val="24"/>
          <w:lang w:val="en-US" w:eastAsia="ru-RU"/>
        </w:rPr>
        <w:t>Jamiyatning</w:t>
      </w:r>
      <w:proofErr w:type="spellEnd"/>
      <w:r>
        <w:rPr>
          <w:rFonts w:ascii="Segoe UI" w:eastAsia="Times New Roman" w:hAnsi="Segoe UI" w:cs="Segoe UI"/>
          <w:color w:val="212529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12529"/>
          <w:sz w:val="24"/>
          <w:szCs w:val="24"/>
          <w:lang w:val="en-US" w:eastAsia="ru-RU"/>
        </w:rPr>
        <w:t>raxbarlari</w:t>
      </w:r>
      <w:proofErr w:type="spellEnd"/>
    </w:p>
    <w:p w:rsidR="00D07C1F" w:rsidRDefault="00D07C1F" w:rsidP="00D07C1F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spellStart"/>
      <w:r>
        <w:rPr>
          <w:rFonts w:ascii="Segoe UI" w:eastAsia="Times New Roman" w:hAnsi="Segoe UI" w:cs="Segoe UI"/>
          <w:color w:val="212529"/>
          <w:sz w:val="24"/>
          <w:szCs w:val="24"/>
          <w:lang w:val="en-US" w:eastAsia="ru-RU"/>
        </w:rPr>
        <w:t>Boshqaruv</w:t>
      </w:r>
      <w:proofErr w:type="spellEnd"/>
      <w:r>
        <w:rPr>
          <w:rFonts w:ascii="Segoe UI" w:eastAsia="Times New Roman" w:hAnsi="Segoe UI" w:cs="Segoe UI"/>
          <w:color w:val="212529"/>
          <w:sz w:val="24"/>
          <w:szCs w:val="24"/>
          <w:lang w:val="en-US" w:eastAsia="ru-RU"/>
        </w:rPr>
        <w:t xml:space="preserve"> </w:t>
      </w:r>
      <w:proofErr w:type="spellStart"/>
      <w:proofErr w:type="gramStart"/>
      <w:r>
        <w:rPr>
          <w:rFonts w:ascii="Segoe UI" w:eastAsia="Times New Roman" w:hAnsi="Segoe UI" w:cs="Segoe UI"/>
          <w:color w:val="212529"/>
          <w:sz w:val="24"/>
          <w:szCs w:val="24"/>
          <w:lang w:val="en-US" w:eastAsia="ru-RU"/>
        </w:rPr>
        <w:t>raisi</w:t>
      </w:r>
      <w:proofErr w:type="spellEnd"/>
      <w:r>
        <w:rPr>
          <w:rFonts w:ascii="Segoe UI" w:eastAsia="Times New Roman" w:hAnsi="Segoe UI" w:cs="Segoe UI"/>
          <w:color w:val="212529"/>
          <w:sz w:val="24"/>
          <w:szCs w:val="24"/>
          <w:lang w:val="en-US" w:eastAsia="ru-RU"/>
        </w:rPr>
        <w:t xml:space="preserve"> </w:t>
      </w:r>
      <w:r w:rsidRPr="00D57A1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АО</w:t>
      </w:r>
      <w:proofErr w:type="gramEnd"/>
      <w:r w:rsidRPr="00D57A1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«</w:t>
      </w:r>
      <w:proofErr w:type="spellStart"/>
      <w:r w:rsidRPr="00D57A1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Узинтеримпэкс</w:t>
      </w:r>
      <w:proofErr w:type="spellEnd"/>
      <w:r w:rsidRPr="00D57A1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»:</w:t>
      </w:r>
      <w:r w:rsidRPr="00D57A1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 xml:space="preserve">Курбанов </w:t>
      </w:r>
      <w:proofErr w:type="spellStart"/>
      <w:r w:rsidRPr="00D57A1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Аброр</w:t>
      </w:r>
      <w:proofErr w:type="spellEnd"/>
      <w:r w:rsidRPr="00D57A1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D57A1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Эшниязович</w:t>
      </w:r>
      <w:proofErr w:type="spellEnd"/>
      <w:r w:rsidRPr="00D57A1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  <w:r w:rsidRPr="00D57A1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Контактный телефон : +998 (95) 145 48 00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;</w:t>
      </w:r>
      <w:r w:rsidRPr="00D57A1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</w:p>
    <w:p w:rsidR="00D07C1F" w:rsidRPr="00D57A1A" w:rsidRDefault="00D07C1F" w:rsidP="00D07C1F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spellStart"/>
      <w:r>
        <w:rPr>
          <w:rFonts w:ascii="Segoe UI" w:eastAsia="Times New Roman" w:hAnsi="Segoe UI" w:cs="Segoe UI"/>
          <w:color w:val="212529"/>
          <w:sz w:val="24"/>
          <w:szCs w:val="24"/>
          <w:lang w:val="en-US" w:eastAsia="ru-RU"/>
        </w:rPr>
        <w:t>Boshqaruv</w:t>
      </w:r>
      <w:proofErr w:type="spellEnd"/>
      <w:r w:rsidRPr="00D07C1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12529"/>
          <w:sz w:val="24"/>
          <w:szCs w:val="24"/>
          <w:lang w:val="en-US" w:eastAsia="ru-RU"/>
        </w:rPr>
        <w:t>o</w:t>
      </w:r>
      <w:r w:rsidRPr="00D07C1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’</w:t>
      </w:r>
      <w:r>
        <w:rPr>
          <w:rFonts w:ascii="Segoe UI" w:eastAsia="Times New Roman" w:hAnsi="Segoe UI" w:cs="Segoe UI"/>
          <w:color w:val="212529"/>
          <w:sz w:val="24"/>
          <w:szCs w:val="24"/>
          <w:lang w:val="en-US" w:eastAsia="ru-RU"/>
        </w:rPr>
        <w:t>rinbosari</w:t>
      </w:r>
      <w:bookmarkStart w:id="0" w:name="_GoBack"/>
      <w:bookmarkEnd w:id="0"/>
      <w:r w:rsidRPr="00D57A1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АО «</w:t>
      </w:r>
      <w:proofErr w:type="spellStart"/>
      <w:r w:rsidRPr="00D57A1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Узинтеримпэкс</w:t>
      </w:r>
      <w:proofErr w:type="spellEnd"/>
      <w:r w:rsidRPr="00D57A1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»</w:t>
      </w:r>
      <w:r>
        <w:rPr>
          <w:rFonts w:ascii="Segoe UI" w:eastAsia="Times New Roman" w:hAnsi="Segoe UI" w:cs="Segoe UI"/>
          <w:color w:val="212529"/>
          <w:sz w:val="24"/>
          <w:szCs w:val="24"/>
          <w:lang w:val="uz-Cyrl-UZ" w:eastAsia="ru-RU"/>
        </w:rPr>
        <w:t>-Козоков Мансурбек Фарходович</w:t>
      </w:r>
      <w:proofErr w:type="gramStart"/>
      <w:r>
        <w:rPr>
          <w:rFonts w:ascii="Segoe UI" w:eastAsia="Times New Roman" w:hAnsi="Segoe UI" w:cs="Segoe UI"/>
          <w:color w:val="212529"/>
          <w:sz w:val="24"/>
          <w:szCs w:val="24"/>
          <w:lang w:val="uz-Cyrl-UZ" w:eastAsia="ru-RU"/>
        </w:rPr>
        <w:t>;  контактн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ы</w:t>
      </w:r>
      <w:r>
        <w:rPr>
          <w:rFonts w:ascii="Segoe UI" w:eastAsia="Times New Roman" w:hAnsi="Segoe UI" w:cs="Segoe UI"/>
          <w:color w:val="212529"/>
          <w:sz w:val="24"/>
          <w:szCs w:val="24"/>
          <w:lang w:val="uz-Cyrl-UZ" w:eastAsia="ru-RU"/>
        </w:rPr>
        <w:t>й</w:t>
      </w:r>
      <w:proofErr w:type="gramEnd"/>
      <w:r>
        <w:rPr>
          <w:rFonts w:ascii="Segoe UI" w:eastAsia="Times New Roman" w:hAnsi="Segoe UI" w:cs="Segoe UI"/>
          <w:color w:val="212529"/>
          <w:sz w:val="24"/>
          <w:szCs w:val="24"/>
          <w:lang w:val="uz-Cyrl-UZ" w:eastAsia="ru-RU"/>
        </w:rPr>
        <w:t xml:space="preserve"> телефон</w:t>
      </w:r>
      <w:r w:rsidRPr="00D57A1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: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+998(95) 145 44 00</w:t>
      </w:r>
    </w:p>
    <w:p w:rsidR="006F4237" w:rsidRDefault="006F4237" w:rsidP="00D07C1F"/>
    <w:sectPr w:rsidR="006F4237" w:rsidSect="00D07C1F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C1F"/>
    <w:rsid w:val="006F4237"/>
    <w:rsid w:val="00D0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703A8-813A-4411-82FE-E8BD30A7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2023-02-13T04:30:00Z</dcterms:created>
  <dcterms:modified xsi:type="dcterms:W3CDTF">2023-02-13T04:32:00Z</dcterms:modified>
</cp:coreProperties>
</file>